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7B" w:rsidRPr="00235BD9" w:rsidRDefault="00E6087B" w:rsidP="00E6087B">
      <w:pPr>
        <w:rPr>
          <w:b/>
          <w:sz w:val="32"/>
          <w:szCs w:val="32"/>
        </w:rPr>
      </w:pPr>
      <w:bookmarkStart w:id="0" w:name="_GoBack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E6087B" w:rsidRDefault="00E6087B" w:rsidP="00E6087B"/>
    <w:p w:rsidR="00E6087B" w:rsidRPr="00235BD9" w:rsidRDefault="00E6087B" w:rsidP="00E608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E6087B" w:rsidRPr="00920032" w:rsidRDefault="00E6087B" w:rsidP="00E608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733"/>
      </w:tblGrid>
      <w:tr w:rsidR="00E6087B" w:rsidTr="000D3F2D">
        <w:tc>
          <w:tcPr>
            <w:tcW w:w="1908" w:type="dxa"/>
            <w:shd w:val="clear" w:color="auto" w:fill="auto"/>
          </w:tcPr>
          <w:p w:rsidR="00E6087B" w:rsidRPr="00FF7222" w:rsidRDefault="00E6087B" w:rsidP="000D3F2D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E6087B" w:rsidRDefault="00E6087B" w:rsidP="000D3F2D">
            <w:r>
              <w:t>Maj/juni 2020</w:t>
            </w:r>
          </w:p>
        </w:tc>
      </w:tr>
      <w:tr w:rsidR="00E6087B" w:rsidTr="000D3F2D">
        <w:tc>
          <w:tcPr>
            <w:tcW w:w="1908" w:type="dxa"/>
            <w:shd w:val="clear" w:color="auto" w:fill="auto"/>
          </w:tcPr>
          <w:p w:rsidR="00E6087B" w:rsidRPr="00FF7222" w:rsidRDefault="00E6087B" w:rsidP="000D3F2D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E6087B" w:rsidRDefault="00E6087B" w:rsidP="000D3F2D">
            <w:pPr>
              <w:spacing w:before="120" w:after="120"/>
            </w:pPr>
            <w:r>
              <w:t>HF/VUC Roskilde</w:t>
            </w:r>
          </w:p>
        </w:tc>
      </w:tr>
      <w:tr w:rsidR="00E6087B" w:rsidTr="000D3F2D">
        <w:tc>
          <w:tcPr>
            <w:tcW w:w="1908" w:type="dxa"/>
            <w:shd w:val="clear" w:color="auto" w:fill="auto"/>
          </w:tcPr>
          <w:p w:rsidR="00E6087B" w:rsidRPr="00FF7222" w:rsidRDefault="00E6087B" w:rsidP="000D3F2D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E6087B" w:rsidRDefault="00E6087B" w:rsidP="000D3F2D">
            <w:pPr>
              <w:spacing w:before="120" w:after="120"/>
            </w:pPr>
            <w:r>
              <w:t>HF valgfag</w:t>
            </w:r>
          </w:p>
        </w:tc>
      </w:tr>
      <w:tr w:rsidR="00E6087B" w:rsidTr="000D3F2D">
        <w:tc>
          <w:tcPr>
            <w:tcW w:w="1908" w:type="dxa"/>
            <w:shd w:val="clear" w:color="auto" w:fill="auto"/>
          </w:tcPr>
          <w:p w:rsidR="00E6087B" w:rsidRPr="00FF7222" w:rsidRDefault="00E6087B" w:rsidP="000D3F2D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E6087B" w:rsidRDefault="00E6087B" w:rsidP="000D3F2D">
            <w:pPr>
              <w:spacing w:before="120" w:after="120"/>
            </w:pPr>
            <w:r>
              <w:t>Psykologi C</w:t>
            </w:r>
          </w:p>
        </w:tc>
      </w:tr>
      <w:tr w:rsidR="00E6087B" w:rsidTr="000D3F2D">
        <w:tc>
          <w:tcPr>
            <w:tcW w:w="1908" w:type="dxa"/>
            <w:shd w:val="clear" w:color="auto" w:fill="auto"/>
          </w:tcPr>
          <w:p w:rsidR="00E6087B" w:rsidRPr="00FF7222" w:rsidRDefault="00E6087B" w:rsidP="000D3F2D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E6087B" w:rsidRDefault="00E6087B" w:rsidP="000D3F2D">
            <w:pPr>
              <w:spacing w:before="120" w:after="120"/>
            </w:pPr>
            <w:r>
              <w:t>Annemarie Brun</w:t>
            </w:r>
          </w:p>
        </w:tc>
      </w:tr>
      <w:tr w:rsidR="00E6087B" w:rsidTr="000D3F2D">
        <w:tc>
          <w:tcPr>
            <w:tcW w:w="1908" w:type="dxa"/>
            <w:shd w:val="clear" w:color="auto" w:fill="auto"/>
          </w:tcPr>
          <w:p w:rsidR="00E6087B" w:rsidRPr="00FF7222" w:rsidRDefault="00E6087B" w:rsidP="000D3F2D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E6087B" w:rsidRDefault="00382E1F" w:rsidP="000D3F2D">
            <w:pPr>
              <w:spacing w:before="120" w:after="120"/>
            </w:pPr>
            <w:r>
              <w:t>Rsoc1ps</w:t>
            </w:r>
          </w:p>
        </w:tc>
      </w:tr>
    </w:tbl>
    <w:p w:rsidR="00E6087B" w:rsidRDefault="00E6087B" w:rsidP="00E6087B"/>
    <w:p w:rsidR="00E6087B" w:rsidRPr="00075256" w:rsidRDefault="00E6087B" w:rsidP="00E6087B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E6087B" w:rsidRDefault="00E6087B" w:rsidP="00E608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684"/>
      </w:tblGrid>
      <w:tr w:rsidR="00E6087B" w:rsidTr="000D3F2D">
        <w:tc>
          <w:tcPr>
            <w:tcW w:w="841" w:type="dxa"/>
            <w:shd w:val="clear" w:color="auto" w:fill="auto"/>
          </w:tcPr>
          <w:p w:rsidR="00E6087B" w:rsidRPr="00FF7222" w:rsidRDefault="00E6087B" w:rsidP="000D3F2D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1</w:t>
            </w:r>
          </w:p>
        </w:tc>
        <w:tc>
          <w:tcPr>
            <w:tcW w:w="8905" w:type="dxa"/>
            <w:shd w:val="clear" w:color="auto" w:fill="auto"/>
          </w:tcPr>
          <w:p w:rsidR="00E6087B" w:rsidRPr="0007120B" w:rsidRDefault="00E6087B" w:rsidP="000D3F2D">
            <w:pPr>
              <w:spacing w:before="120" w:after="120"/>
            </w:pPr>
            <w:r w:rsidRPr="00753E42">
              <w:rPr>
                <w:b/>
              </w:rPr>
              <w:t>Socialpsykologi.</w:t>
            </w:r>
            <w:r>
              <w:t xml:space="preserve"> </w:t>
            </w:r>
            <w:r w:rsidRPr="00753E42">
              <w:t>Hvordan påvirkes vi af grupper, og hvordan påvirk</w:t>
            </w:r>
            <w:r>
              <w:t>er vi selv andre? Metode integreres i forløbet.</w:t>
            </w:r>
          </w:p>
        </w:tc>
      </w:tr>
      <w:tr w:rsidR="00E6087B" w:rsidTr="000D3F2D">
        <w:tc>
          <w:tcPr>
            <w:tcW w:w="841" w:type="dxa"/>
            <w:shd w:val="clear" w:color="auto" w:fill="auto"/>
          </w:tcPr>
          <w:p w:rsidR="00E6087B" w:rsidRPr="00FF7222" w:rsidRDefault="00E6087B" w:rsidP="000D3F2D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2</w:t>
            </w:r>
          </w:p>
        </w:tc>
        <w:tc>
          <w:tcPr>
            <w:tcW w:w="8905" w:type="dxa"/>
            <w:shd w:val="clear" w:color="auto" w:fill="auto"/>
          </w:tcPr>
          <w:p w:rsidR="00E6087B" w:rsidRDefault="00E6087B" w:rsidP="000D3F2D">
            <w:r w:rsidRPr="0051779D">
              <w:rPr>
                <w:b/>
              </w:rPr>
              <w:t>Udviklingspsykologi</w:t>
            </w:r>
            <w:r>
              <w:t>. Hvordan foregår udviklingen i den tidlige barndom, og hvilken betydning har omsorgens kvalitet i forhold til tilknytning mm.</w:t>
            </w:r>
          </w:p>
          <w:p w:rsidR="00E6087B" w:rsidRDefault="00E6087B" w:rsidP="000D3F2D">
            <w:r>
              <w:t>Metode integreres i forløbet.</w:t>
            </w:r>
          </w:p>
        </w:tc>
      </w:tr>
      <w:tr w:rsidR="00E6087B" w:rsidTr="000D3F2D">
        <w:tc>
          <w:tcPr>
            <w:tcW w:w="841" w:type="dxa"/>
            <w:shd w:val="clear" w:color="auto" w:fill="auto"/>
          </w:tcPr>
          <w:p w:rsidR="00E6087B" w:rsidRPr="00FF7222" w:rsidRDefault="00E6087B" w:rsidP="000D3F2D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905" w:type="dxa"/>
            <w:shd w:val="clear" w:color="auto" w:fill="auto"/>
          </w:tcPr>
          <w:p w:rsidR="00E6087B" w:rsidRDefault="00E6087B" w:rsidP="000D3F2D">
            <w:pPr>
              <w:spacing w:before="120" w:after="120"/>
            </w:pPr>
            <w:r>
              <w:rPr>
                <w:b/>
              </w:rPr>
              <w:t>Ungdom og voksenliv, herunder samspil med omverdenen og udfordr</w:t>
            </w:r>
            <w:r w:rsidR="00DF311E">
              <w:rPr>
                <w:b/>
              </w:rPr>
              <w:t>inger i form af</w:t>
            </w:r>
            <w:r>
              <w:rPr>
                <w:b/>
              </w:rPr>
              <w:t xml:space="preserve"> stress. </w:t>
            </w:r>
            <w:r>
              <w:t>Hvad er betingelserne for at danne sin voksenidentitet i det senmoderne samfund, hvordan er arbejdslivets betingelser og hvordan spiller de indre faktorer ind på, hvordan vi møder dem?</w:t>
            </w:r>
            <w:r>
              <w:br/>
              <w:t>Metode integreres i forløbet.</w:t>
            </w:r>
          </w:p>
        </w:tc>
      </w:tr>
      <w:tr w:rsidR="00E6087B" w:rsidTr="000D3F2D">
        <w:tc>
          <w:tcPr>
            <w:tcW w:w="841" w:type="dxa"/>
            <w:shd w:val="clear" w:color="auto" w:fill="auto"/>
          </w:tcPr>
          <w:p w:rsidR="00E6087B" w:rsidRPr="00FF7222" w:rsidRDefault="00E6087B" w:rsidP="000D3F2D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05" w:type="dxa"/>
            <w:shd w:val="clear" w:color="auto" w:fill="auto"/>
          </w:tcPr>
          <w:p w:rsidR="00E6087B" w:rsidRDefault="00E6087B" w:rsidP="000D3F2D">
            <w:pPr>
              <w:spacing w:before="120" w:after="120"/>
            </w:pPr>
            <w:r w:rsidRPr="0051779D">
              <w:rPr>
                <w:b/>
              </w:rPr>
              <w:t>Kognition og læring</w:t>
            </w:r>
            <w:r>
              <w:t>. Hvordan opfatter vi ting i vores omverden, hvordan lærer vi nyt, hvordan arbejder hukommelsen - og ikke mindst: hvordan er sammenhængen mellem disse ting?</w:t>
            </w:r>
            <w:r>
              <w:br/>
              <w:t>Metode integreres i forløbet.</w:t>
            </w:r>
          </w:p>
        </w:tc>
      </w:tr>
      <w:tr w:rsidR="00E6087B" w:rsidTr="000D3F2D">
        <w:tc>
          <w:tcPr>
            <w:tcW w:w="841" w:type="dxa"/>
            <w:shd w:val="clear" w:color="auto" w:fill="auto"/>
          </w:tcPr>
          <w:p w:rsidR="00E6087B" w:rsidRPr="00FF7222" w:rsidRDefault="00E6087B" w:rsidP="000D3F2D">
            <w:pPr>
              <w:spacing w:before="120" w:after="120"/>
              <w:rPr>
                <w:b/>
              </w:rPr>
            </w:pPr>
          </w:p>
        </w:tc>
        <w:tc>
          <w:tcPr>
            <w:tcW w:w="8905" w:type="dxa"/>
            <w:shd w:val="clear" w:color="auto" w:fill="auto"/>
          </w:tcPr>
          <w:p w:rsidR="00E6087B" w:rsidRDefault="00E6087B" w:rsidP="000D3F2D">
            <w:pPr>
              <w:spacing w:before="120" w:after="120"/>
            </w:pPr>
          </w:p>
        </w:tc>
      </w:tr>
      <w:tr w:rsidR="00E6087B" w:rsidTr="000D3F2D">
        <w:tc>
          <w:tcPr>
            <w:tcW w:w="841" w:type="dxa"/>
            <w:shd w:val="clear" w:color="auto" w:fill="auto"/>
          </w:tcPr>
          <w:p w:rsidR="00E6087B" w:rsidRPr="00FF7222" w:rsidRDefault="00E6087B" w:rsidP="000D3F2D">
            <w:pPr>
              <w:spacing w:before="120" w:after="120"/>
              <w:rPr>
                <w:b/>
              </w:rPr>
            </w:pPr>
          </w:p>
        </w:tc>
        <w:tc>
          <w:tcPr>
            <w:tcW w:w="8905" w:type="dxa"/>
            <w:shd w:val="clear" w:color="auto" w:fill="auto"/>
          </w:tcPr>
          <w:p w:rsidR="00E6087B" w:rsidRDefault="00E6087B" w:rsidP="000D3F2D">
            <w:pPr>
              <w:spacing w:before="120" w:after="120"/>
            </w:pPr>
          </w:p>
        </w:tc>
      </w:tr>
    </w:tbl>
    <w:p w:rsidR="009D2F39" w:rsidRDefault="009D2F39" w:rsidP="009D2F39"/>
    <w:p w:rsidR="00E6087B" w:rsidRDefault="00E6087B" w:rsidP="009D2F39"/>
    <w:p w:rsidR="00E6087B" w:rsidRDefault="00E6087B" w:rsidP="009D2F39"/>
    <w:p w:rsidR="00E6087B" w:rsidRDefault="00E6087B" w:rsidP="009D2F39"/>
    <w:p w:rsidR="00E6087B" w:rsidRDefault="00E6087B" w:rsidP="009D2F39"/>
    <w:p w:rsidR="00E6087B" w:rsidRDefault="00E6087B" w:rsidP="009D2F39"/>
    <w:p w:rsidR="00E6087B" w:rsidRDefault="00E6087B" w:rsidP="009D2F39"/>
    <w:p w:rsidR="009D2F39" w:rsidRDefault="009D2F39" w:rsidP="009D2F3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9D2F39" w:rsidRDefault="009D2F39" w:rsidP="009D2F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645"/>
      </w:tblGrid>
      <w:tr w:rsidR="009D2F39" w:rsidTr="00D97CC7">
        <w:tc>
          <w:tcPr>
            <w:tcW w:w="0" w:type="auto"/>
            <w:shd w:val="clear" w:color="auto" w:fill="auto"/>
          </w:tcPr>
          <w:p w:rsidR="009D2F39" w:rsidRPr="00FF7222" w:rsidRDefault="009D2F39" w:rsidP="00D97CC7">
            <w:pPr>
              <w:rPr>
                <w:b/>
              </w:rPr>
            </w:pPr>
            <w:r w:rsidRPr="00FF7222">
              <w:rPr>
                <w:b/>
              </w:rPr>
              <w:t>Titel 1</w:t>
            </w:r>
          </w:p>
          <w:p w:rsidR="009D2F39" w:rsidRPr="00FF7222" w:rsidRDefault="009D2F39" w:rsidP="00D97CC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D2F39" w:rsidRDefault="009D2F39" w:rsidP="00D97CC7">
            <w:r w:rsidRPr="00753E42">
              <w:rPr>
                <w:b/>
              </w:rPr>
              <w:t>Socialpsykologi.</w:t>
            </w:r>
            <w:r>
              <w:t xml:space="preserve"> </w:t>
            </w:r>
            <w:r w:rsidRPr="00753E42">
              <w:t>Hvordan påvirkes vi af grupper, og hvordan påvirk</w:t>
            </w:r>
            <w:r>
              <w:t>er vi selv andre?</w:t>
            </w:r>
          </w:p>
          <w:p w:rsidR="00E6087B" w:rsidRDefault="00E6087B" w:rsidP="00D97CC7">
            <w:r>
              <w:t>Metode integreres i forløbet.</w:t>
            </w:r>
          </w:p>
        </w:tc>
      </w:tr>
      <w:tr w:rsidR="009D2F39" w:rsidTr="00D97CC7">
        <w:tc>
          <w:tcPr>
            <w:tcW w:w="0" w:type="auto"/>
            <w:shd w:val="clear" w:color="auto" w:fill="auto"/>
          </w:tcPr>
          <w:p w:rsidR="009D2F39" w:rsidRPr="00FF7222" w:rsidRDefault="009D2F39" w:rsidP="00D97CC7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9D2F39" w:rsidRPr="00F35252" w:rsidRDefault="009D2F39" w:rsidP="00D97CC7">
            <w:pPr>
              <w:rPr>
                <w:b/>
              </w:rPr>
            </w:pPr>
            <w:r w:rsidRPr="00F35252">
              <w:rPr>
                <w:b/>
              </w:rPr>
              <w:t>Kernestof:</w:t>
            </w:r>
          </w:p>
          <w:p w:rsidR="009D2F39" w:rsidRDefault="009D2F39" w:rsidP="00D97CC7">
            <w:r>
              <w:t>Gjøsund og Huseby: ”Socialpsykologisk grundbog.</w:t>
            </w:r>
          </w:p>
          <w:p w:rsidR="009D2F39" w:rsidRDefault="009D2F39" w:rsidP="00D97CC7">
            <w:r>
              <w:t>Kap. 1. Hvordan fungerer grupper, s. 9-19</w:t>
            </w:r>
          </w:p>
          <w:p w:rsidR="009D2F39" w:rsidRDefault="009D2F39" w:rsidP="00D97CC7">
            <w:r>
              <w:br/>
              <w:t>Ole Schultz Larsen: ”Psykologiens veje” (Systime 3. udg. 2008-18):</w:t>
            </w:r>
          </w:p>
          <w:p w:rsidR="009D2F39" w:rsidRDefault="009D2F39" w:rsidP="00D97CC7">
            <w:r>
              <w:t>Kap. 21. Socialpsykologi, s. 380n-392 om grupper, gruppepåvirkning og intergruppekonflikter  + s. 396-405m om roller.</w:t>
            </w:r>
          </w:p>
          <w:p w:rsidR="009D2F39" w:rsidRDefault="009D2F39" w:rsidP="00D97CC7">
            <w:r>
              <w:t>Kap. 24. Ondskab, s.470m-474 om lydighed + s</w:t>
            </w:r>
            <w:r w:rsidR="00D0487E">
              <w:t>. 477m-481m</w:t>
            </w:r>
            <w:r>
              <w:t xml:space="preserve"> om moralsk frakobling.</w:t>
            </w:r>
          </w:p>
          <w:p w:rsidR="009D2F39" w:rsidRDefault="009D2F39" w:rsidP="00D97CC7">
            <w:r>
              <w:t>Kap. 10. Opdragelse, familie og daginstitution, s. 158n-162n om opdragelsesværdier og opdragelsesformer.</w:t>
            </w:r>
          </w:p>
          <w:p w:rsidR="009D2F39" w:rsidRDefault="009D2F39" w:rsidP="00D97CC7">
            <w:r>
              <w:t>Kap. 20. Kommunikation, s. 346-347 + 351-353 + 358-362 om kommunikationens dimensioner og konflikter.</w:t>
            </w:r>
          </w:p>
          <w:p w:rsidR="003D67AF" w:rsidRDefault="003D67AF" w:rsidP="00D97CC7">
            <w:r>
              <w:t>Kap. 3. Videnskabsteori og metode i uddrag (introduktion til psykologiske undersøgelsesmetoder og kritisk vurdering af dem).</w:t>
            </w:r>
          </w:p>
          <w:p w:rsidR="009D2F39" w:rsidRDefault="009D2F39" w:rsidP="00D97CC7"/>
          <w:p w:rsidR="00B0292F" w:rsidRDefault="009D2F39" w:rsidP="00D97CC7">
            <w:r>
              <w:t>Vibe Middelboe: ”</w:t>
            </w:r>
            <w:r w:rsidR="00D004DE">
              <w:t xml:space="preserve">Intimitet og tillid er på spil, når unge deler billeder digitalt” </w:t>
            </w:r>
            <w:r w:rsidR="00B0292F">
              <w:t>fra ASTERISK 2017</w:t>
            </w:r>
          </w:p>
          <w:p w:rsidR="003D67AF" w:rsidRDefault="003D67AF" w:rsidP="00D97CC7"/>
          <w:p w:rsidR="003D67AF" w:rsidRDefault="003D67AF" w:rsidP="00D97CC7"/>
          <w:p w:rsidR="00B0292F" w:rsidRDefault="00B0292F" w:rsidP="00D97CC7"/>
          <w:p w:rsidR="00B0292F" w:rsidRDefault="00B0292F" w:rsidP="00B0292F">
            <w:r w:rsidRPr="008215AA">
              <w:rPr>
                <w:i/>
              </w:rPr>
              <w:t xml:space="preserve">I alt </w:t>
            </w:r>
            <w:r>
              <w:rPr>
                <w:i/>
              </w:rPr>
              <w:t xml:space="preserve">65 </w:t>
            </w:r>
            <w:r w:rsidRPr="008215AA">
              <w:rPr>
                <w:i/>
              </w:rPr>
              <w:t>s</w:t>
            </w:r>
            <w:r>
              <w:t>.</w:t>
            </w:r>
          </w:p>
          <w:p w:rsidR="009D2F39" w:rsidRDefault="009D2F39" w:rsidP="00D97CC7"/>
          <w:p w:rsidR="009D2F39" w:rsidRPr="00F35252" w:rsidRDefault="009D2F39" w:rsidP="00D97CC7">
            <w:pPr>
              <w:rPr>
                <w:b/>
              </w:rPr>
            </w:pPr>
            <w:r w:rsidRPr="00F35252">
              <w:rPr>
                <w:b/>
              </w:rPr>
              <w:t>Supplerende stof:</w:t>
            </w:r>
          </w:p>
          <w:p w:rsidR="009D2F39" w:rsidRDefault="009D2F39" w:rsidP="00D97CC7">
            <w:r>
              <w:t>Øvelse: ”Forlist i Stillehavet” fra M.B.Hansen: ”Øvelser til psykologi” (Amanda 1996)</w:t>
            </w:r>
          </w:p>
          <w:p w:rsidR="009D2F39" w:rsidRDefault="009D2F39" w:rsidP="00D97CC7"/>
          <w:p w:rsidR="009D2F39" w:rsidRDefault="009D2F39" w:rsidP="00D97CC7">
            <w:r>
              <w:t>Cases:</w:t>
            </w:r>
          </w:p>
          <w:p w:rsidR="009D2F39" w:rsidRDefault="009D2F39" w:rsidP="00D97CC7">
            <w:r>
              <w:t>Om det sociale klima: fra ”Brikker til psykologi” (afdelingssygeplejersken”</w:t>
            </w:r>
            <w:r>
              <w:br/>
              <w:t>Om grupper og gruppepåvirkning: Olav Hergel: ”Valiied” fra BERLINGSKE TIDENDE 2.8.2004</w:t>
            </w:r>
          </w:p>
          <w:p w:rsidR="009D2F39" w:rsidRDefault="009D2F39" w:rsidP="00D97CC7">
            <w:r>
              <w:t>Om intergruppekonflikt, konformitet mv: ”Forråelsen ramte også mig” fra POLITIKEN 15.05.2004</w:t>
            </w:r>
          </w:p>
          <w:p w:rsidR="00B0292F" w:rsidRDefault="00B0292F" w:rsidP="00D97CC7">
            <w:r>
              <w:t>Om opdragelse: Lise Rasmussen: ”Opdragelse” (Frydenlund 2001), s. 17</w:t>
            </w:r>
          </w:p>
          <w:p w:rsidR="00B0292F" w:rsidRDefault="00B0292F" w:rsidP="00D97CC7">
            <w:r>
              <w:t>Om kommunikation: Udskrift af samtale fra filmen: ”Family life”</w:t>
            </w:r>
          </w:p>
          <w:p w:rsidR="009D2F39" w:rsidRDefault="009D2F39" w:rsidP="00D97CC7"/>
          <w:p w:rsidR="009D2F39" w:rsidRDefault="009D2F39" w:rsidP="00D97CC7">
            <w:r>
              <w:t>Asch’ konformitetsforsøg, hentet fra Youtube</w:t>
            </w:r>
          </w:p>
          <w:p w:rsidR="009D2F39" w:rsidRDefault="009D2F39" w:rsidP="00D97CC7">
            <w:r>
              <w:t>Dokumentar: ”Lydighedens dilemma”</w:t>
            </w:r>
          </w:p>
          <w:p w:rsidR="009D2F39" w:rsidRDefault="009D2F39" w:rsidP="00D97CC7">
            <w:r>
              <w:t xml:space="preserve">Youtube klip om Eric Garners arrestation </w:t>
            </w:r>
          </w:p>
          <w:p w:rsidR="009D2F39" w:rsidRDefault="009D2F39" w:rsidP="00D97CC7">
            <w:r>
              <w:lastRenderedPageBreak/>
              <w:t>Youtube klip med Marshal Rosenberg om girafsprog</w:t>
            </w:r>
          </w:p>
          <w:p w:rsidR="009D2F39" w:rsidRDefault="009D2F39" w:rsidP="00D97CC7">
            <w:r>
              <w:t>Film: ”Bølgen”</w:t>
            </w:r>
          </w:p>
          <w:p w:rsidR="009D2F39" w:rsidRDefault="00B0292F" w:rsidP="00D97CC7">
            <w:r>
              <w:rPr>
                <w:i/>
              </w:rPr>
              <w:t>Svarende til 17</w:t>
            </w:r>
            <w:r w:rsidR="009D2F39" w:rsidRPr="002913F8">
              <w:rPr>
                <w:i/>
              </w:rPr>
              <w:t xml:space="preserve"> s.</w:t>
            </w:r>
          </w:p>
          <w:p w:rsidR="009D2F39" w:rsidRDefault="009D2F39" w:rsidP="00D97CC7"/>
        </w:tc>
      </w:tr>
      <w:tr w:rsidR="009D2F39" w:rsidTr="00D97CC7">
        <w:tc>
          <w:tcPr>
            <w:tcW w:w="0" w:type="auto"/>
            <w:shd w:val="clear" w:color="auto" w:fill="auto"/>
          </w:tcPr>
          <w:p w:rsidR="009D2F39" w:rsidRPr="00FF7222" w:rsidRDefault="009D2F39" w:rsidP="00D97CC7">
            <w:pPr>
              <w:rPr>
                <w:b/>
              </w:rPr>
            </w:pPr>
            <w:r w:rsidRPr="00FF7222">
              <w:rPr>
                <w:b/>
              </w:rPr>
              <w:lastRenderedPageBreak/>
              <w:t>Omfang</w:t>
            </w:r>
          </w:p>
          <w:p w:rsidR="009D2F39" w:rsidRPr="00FF7222" w:rsidRDefault="009D2F39" w:rsidP="00D97CC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D2F39" w:rsidRDefault="00B0292F" w:rsidP="00D97CC7">
            <w:r>
              <w:t>33</w:t>
            </w:r>
            <w:r w:rsidR="009D2F39">
              <w:t xml:space="preserve"> lektioner á 50 min.</w:t>
            </w:r>
          </w:p>
        </w:tc>
      </w:tr>
      <w:tr w:rsidR="009D2F39" w:rsidTr="00D97CC7">
        <w:tc>
          <w:tcPr>
            <w:tcW w:w="0" w:type="auto"/>
            <w:shd w:val="clear" w:color="auto" w:fill="auto"/>
          </w:tcPr>
          <w:p w:rsidR="009D2F39" w:rsidRPr="00FF7222" w:rsidRDefault="009D2F39" w:rsidP="00D97CC7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D2F39" w:rsidRDefault="009D2F39" w:rsidP="00D97CC7">
            <w:r>
              <w:t>Mål: Kendskab til et af fagets centrale stofområder og træning i at formidle viden om teorier og undersøgelser med et fagligt begrebsapparat. Desuden kendskab til psykologiske undersøgelsesmetoder samt indsigt i etiske problemstillinger.</w:t>
            </w:r>
          </w:p>
          <w:p w:rsidR="009D2F39" w:rsidRDefault="009D2F39" w:rsidP="00D97CC7">
            <w:r>
              <w:t>Fokus på gruppepsykologiske processer, social indfl</w:t>
            </w:r>
            <w:r w:rsidR="00B0292F">
              <w:t>ydelse, stereotyper og fordomme, opdragelsesformer samt kommunikation, også på sociale medier.</w:t>
            </w:r>
          </w:p>
          <w:p w:rsidR="009D2F39" w:rsidRDefault="009D2F39" w:rsidP="00D97CC7">
            <w:r>
              <w:t>Træning af faglige, sociale og studiemæssige kompetencer.</w:t>
            </w:r>
          </w:p>
        </w:tc>
      </w:tr>
      <w:tr w:rsidR="009D2F39" w:rsidTr="00D97CC7">
        <w:tc>
          <w:tcPr>
            <w:tcW w:w="0" w:type="auto"/>
            <w:shd w:val="clear" w:color="auto" w:fill="auto"/>
          </w:tcPr>
          <w:p w:rsidR="009D2F39" w:rsidRPr="00FF7222" w:rsidRDefault="009D2F39" w:rsidP="00D97CC7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9D2F39" w:rsidRDefault="009D2F39" w:rsidP="00D97CC7">
            <w:r>
              <w:t xml:space="preserve">Klasseundervisning og -diskussion, pararbejde, gruppearbejde, </w:t>
            </w:r>
            <w:r w:rsidR="00DD75F1">
              <w:t>skriftligt arbejde i forbindelse med omlagt undervisning.</w:t>
            </w:r>
          </w:p>
          <w:p w:rsidR="009D2F39" w:rsidRDefault="009D2F39" w:rsidP="00D97CC7"/>
          <w:p w:rsidR="009D2F39" w:rsidRDefault="009D2F39" w:rsidP="00D97CC7"/>
          <w:p w:rsidR="009D2F39" w:rsidRDefault="009D2F39" w:rsidP="00D97CC7"/>
          <w:p w:rsidR="009D2F39" w:rsidRDefault="009D2F39" w:rsidP="00D97CC7"/>
        </w:tc>
      </w:tr>
    </w:tbl>
    <w:p w:rsidR="009D2F39" w:rsidRDefault="009D2F39" w:rsidP="009D2F39"/>
    <w:p w:rsidR="00B00870" w:rsidRDefault="004C3235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p w:rsidR="00DD75F1" w:rsidRDefault="00DD7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7766"/>
      </w:tblGrid>
      <w:tr w:rsidR="00DD75F1" w:rsidTr="00B87D38">
        <w:tc>
          <w:tcPr>
            <w:tcW w:w="0" w:type="auto"/>
            <w:shd w:val="clear" w:color="auto" w:fill="auto"/>
          </w:tcPr>
          <w:p w:rsidR="00DD75F1" w:rsidRDefault="00DD75F1" w:rsidP="00B87D38">
            <w:pPr>
              <w:rPr>
                <w:b/>
                <w:bCs/>
              </w:rPr>
            </w:pPr>
          </w:p>
          <w:p w:rsidR="00DD75F1" w:rsidRPr="00F35252" w:rsidRDefault="00DD75F1" w:rsidP="00B87D38">
            <w:pPr>
              <w:rPr>
                <w:b/>
                <w:bCs/>
              </w:rPr>
            </w:pPr>
            <w:r w:rsidRPr="00F35252">
              <w:rPr>
                <w:b/>
                <w:bCs/>
              </w:rPr>
              <w:t>Titel</w:t>
            </w:r>
            <w:r>
              <w:rPr>
                <w:b/>
                <w:bCs/>
              </w:rPr>
              <w:t xml:space="preserve"> 2</w:t>
            </w:r>
          </w:p>
          <w:p w:rsidR="00DD75F1" w:rsidRPr="00F35252" w:rsidRDefault="00DD75F1" w:rsidP="00B87D38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D75F1" w:rsidRDefault="00DD75F1" w:rsidP="00B87D38">
            <w:r w:rsidRPr="0051779D">
              <w:rPr>
                <w:b/>
              </w:rPr>
              <w:t>Udviklingspsykologi</w:t>
            </w:r>
            <w:r>
              <w:t>. Hvordan foregår udviklingen i den tidlige barndom, og hvilken betydning har omsorgens kvalitet i forhold til tilknytning mm.</w:t>
            </w:r>
          </w:p>
          <w:p w:rsidR="00E6087B" w:rsidRDefault="00E6087B" w:rsidP="00B87D38">
            <w:r>
              <w:t>Metode integreres i forløbet.</w:t>
            </w:r>
          </w:p>
        </w:tc>
      </w:tr>
      <w:tr w:rsidR="00DD75F1" w:rsidTr="00B87D38">
        <w:tc>
          <w:tcPr>
            <w:tcW w:w="0" w:type="auto"/>
            <w:shd w:val="clear" w:color="auto" w:fill="auto"/>
          </w:tcPr>
          <w:p w:rsidR="00DD75F1" w:rsidRPr="00F35252" w:rsidRDefault="00DD75F1" w:rsidP="00B87D38">
            <w:pPr>
              <w:rPr>
                <w:b/>
                <w:bCs/>
              </w:rPr>
            </w:pPr>
            <w:r w:rsidRPr="00F35252">
              <w:rPr>
                <w:b/>
                <w:bCs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DD75F1" w:rsidRDefault="00DD75F1" w:rsidP="00B87D38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:rsidR="00DD75F1" w:rsidRDefault="00DD75F1" w:rsidP="00B87D38">
            <w:r>
              <w:t>O. Schultz Larsen: ”Psykologiens veje” (Systime 3. udg. 2008-18):</w:t>
            </w:r>
          </w:p>
          <w:p w:rsidR="00DD75F1" w:rsidRDefault="00DD75F1" w:rsidP="00B87D38">
            <w:r w:rsidRPr="00473CCD">
              <w:t>Kap. 6. Udviklingspsykologi</w:t>
            </w:r>
            <w:r>
              <w:t>, s. 75-77 (Eriksons udviklingsteori) + 82-106 (kritik af faseteorierne, Sterns teori om udvikling samt tilknytningsteori)</w:t>
            </w:r>
            <w:r>
              <w:br/>
              <w:t>Kap. 8. Tilknytningsforstyrrelser og omsorgssvigt, s. 117-132</w:t>
            </w:r>
          </w:p>
          <w:p w:rsidR="003D67AF" w:rsidRDefault="00DD75F1" w:rsidP="003D67AF">
            <w:r>
              <w:rPr>
                <w:i/>
              </w:rPr>
              <w:t>=42 s.</w:t>
            </w:r>
            <w:r w:rsidR="003D67AF">
              <w:rPr>
                <w:i/>
              </w:rPr>
              <w:br/>
            </w:r>
            <w:r w:rsidR="003D67AF">
              <w:t>Kap. 3. Videnskabsteori og metode i uddrag (introduktion til psykologiske undersøgelsesmetoder og kritisk vurdering af dem).</w:t>
            </w:r>
          </w:p>
          <w:p w:rsidR="00DD75F1" w:rsidRPr="007B1745" w:rsidRDefault="00DD75F1" w:rsidP="00B87D38">
            <w:pPr>
              <w:rPr>
                <w:i/>
              </w:rPr>
            </w:pPr>
          </w:p>
          <w:p w:rsidR="00DD75F1" w:rsidRPr="00753E42" w:rsidRDefault="00DD75F1" w:rsidP="00B87D38">
            <w:pPr>
              <w:rPr>
                <w:b/>
              </w:rPr>
            </w:pPr>
            <w:r>
              <w:rPr>
                <w:b/>
              </w:rPr>
              <w:t>Supplerende stof:</w:t>
            </w:r>
          </w:p>
          <w:p w:rsidR="00DD75F1" w:rsidRDefault="00DD75F1" w:rsidP="00B87D38">
            <w:r w:rsidRPr="007A77BB">
              <w:t>Case</w:t>
            </w:r>
            <w:r w:rsidRPr="007A77BB">
              <w:rPr>
                <w:i/>
              </w:rPr>
              <w:t xml:space="preserve">: Lene og Tanja </w:t>
            </w:r>
            <w:r w:rsidRPr="007A77BB">
              <w:t>fra M. Berg Brodén: ”Mor og barn i ingenmandsland” (Gyldendal 1996)</w:t>
            </w:r>
          </w:p>
          <w:p w:rsidR="00DD75F1" w:rsidRDefault="00DD75F1" w:rsidP="00B87D38">
            <w:r>
              <w:t xml:space="preserve">Case: </w:t>
            </w:r>
            <w:r>
              <w:rPr>
                <w:i/>
              </w:rPr>
              <w:t xml:space="preserve">Kirsten </w:t>
            </w:r>
            <w:r>
              <w:t>fra ”Sans og samling” 1979.</w:t>
            </w:r>
          </w:p>
          <w:p w:rsidR="00DD75F1" w:rsidRDefault="00DD75F1" w:rsidP="00B87D38">
            <w:r>
              <w:t>Case: L. Lau: ”Julies liv” fra POLITIKEN 25.05.2000</w:t>
            </w:r>
            <w:r>
              <w:br/>
              <w:t>= 4 s</w:t>
            </w:r>
          </w:p>
          <w:p w:rsidR="00DD75F1" w:rsidRDefault="00DD75F1" w:rsidP="00B87D38">
            <w:pPr>
              <w:rPr>
                <w:i/>
              </w:rPr>
            </w:pPr>
          </w:p>
          <w:p w:rsidR="00DD75F1" w:rsidRDefault="00DD75F1" w:rsidP="00B87D38">
            <w:r>
              <w:t>You tube klip:</w:t>
            </w:r>
          </w:p>
          <w:p w:rsidR="00DD75F1" w:rsidRDefault="00DD75F1" w:rsidP="00DD75F1">
            <w:pPr>
              <w:numPr>
                <w:ilvl w:val="0"/>
                <w:numId w:val="1"/>
              </w:numPr>
            </w:pPr>
            <w:r>
              <w:t>Still face eksperiment</w:t>
            </w:r>
          </w:p>
          <w:p w:rsidR="00DD75F1" w:rsidRDefault="00DD75F1" w:rsidP="00DD75F1">
            <w:pPr>
              <w:numPr>
                <w:ilvl w:val="0"/>
                <w:numId w:val="1"/>
              </w:numPr>
            </w:pPr>
            <w:r>
              <w:t>Den visuelle kløft</w:t>
            </w:r>
          </w:p>
          <w:p w:rsidR="00DD75F1" w:rsidRDefault="00DD75F1" w:rsidP="00DD75F1">
            <w:pPr>
              <w:numPr>
                <w:ilvl w:val="0"/>
                <w:numId w:val="1"/>
              </w:numPr>
            </w:pPr>
            <w:r>
              <w:t>Tilknytningsmønstre</w:t>
            </w:r>
          </w:p>
          <w:p w:rsidR="00DD75F1" w:rsidRDefault="00DD75F1" w:rsidP="00DD75F1">
            <w:pPr>
              <w:numPr>
                <w:ilvl w:val="0"/>
                <w:numId w:val="1"/>
              </w:numPr>
            </w:pPr>
            <w:r>
              <w:t>Harlows aber</w:t>
            </w:r>
          </w:p>
          <w:p w:rsidR="00DD75F1" w:rsidRDefault="00DD75F1" w:rsidP="00DD75F1">
            <w:pPr>
              <w:numPr>
                <w:ilvl w:val="0"/>
                <w:numId w:val="1"/>
              </w:numPr>
            </w:pPr>
            <w:r>
              <w:t>Spitz´optagelser fra børnehjem</w:t>
            </w:r>
          </w:p>
          <w:p w:rsidR="00DD75F1" w:rsidRDefault="00DD75F1" w:rsidP="00B87D38">
            <w:r>
              <w:t>Dokumentarprogram fra TV2: ”Er du mors lille dreng?”</w:t>
            </w:r>
          </w:p>
        </w:tc>
      </w:tr>
      <w:tr w:rsidR="00DD75F1" w:rsidTr="00B87D38">
        <w:tc>
          <w:tcPr>
            <w:tcW w:w="0" w:type="auto"/>
            <w:shd w:val="clear" w:color="auto" w:fill="auto"/>
          </w:tcPr>
          <w:p w:rsidR="00DD75F1" w:rsidRPr="00F35252" w:rsidRDefault="00DD75F1" w:rsidP="00B87D38">
            <w:pPr>
              <w:rPr>
                <w:b/>
                <w:bCs/>
              </w:rPr>
            </w:pPr>
            <w:r w:rsidRPr="00F35252">
              <w:rPr>
                <w:b/>
                <w:bCs/>
              </w:rPr>
              <w:t>Omfang</w:t>
            </w:r>
          </w:p>
          <w:p w:rsidR="00DD75F1" w:rsidRPr="00F35252" w:rsidRDefault="00DD75F1" w:rsidP="00B87D38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D75F1" w:rsidRDefault="003D67AF" w:rsidP="00B87D38">
            <w:r>
              <w:t>2</w:t>
            </w:r>
            <w:r w:rsidR="00E767F2">
              <w:t>7 lektioner</w:t>
            </w:r>
          </w:p>
        </w:tc>
      </w:tr>
      <w:tr w:rsidR="00DD75F1" w:rsidTr="00B87D38">
        <w:tc>
          <w:tcPr>
            <w:tcW w:w="0" w:type="auto"/>
            <w:shd w:val="clear" w:color="auto" w:fill="auto"/>
          </w:tcPr>
          <w:p w:rsidR="00DD75F1" w:rsidRPr="00F35252" w:rsidRDefault="00DD75F1" w:rsidP="00B87D38">
            <w:pPr>
              <w:rPr>
                <w:b/>
                <w:bCs/>
              </w:rPr>
            </w:pPr>
            <w:r w:rsidRPr="00F35252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DD75F1" w:rsidRDefault="00DD75F1" w:rsidP="00B87D38"/>
          <w:p w:rsidR="00DD75F1" w:rsidRDefault="00DD75F1" w:rsidP="00B87D38">
            <w:pPr>
              <w:rPr>
                <w:rFonts w:cs="Tahoma"/>
                <w:color w:val="000000"/>
              </w:rPr>
            </w:pPr>
            <w:r>
              <w:t xml:space="preserve">Mål: Kendskab til et af fagets centrale stofområder og træning i at formidle viden om teorier med et fagligt begrebsapparat. Desuden inddragelse af </w:t>
            </w:r>
            <w:r w:rsidRPr="00237997">
              <w:rPr>
                <w:rFonts w:cs="Tahoma"/>
                <w:color w:val="000000"/>
              </w:rPr>
              <w:t>forskellige perspektiver til forklaring af psykologiske problemstillinger samt vurdering af betydningen af kulturelle faktorer i forhold til menneskers adfær</w:t>
            </w:r>
            <w:r>
              <w:rPr>
                <w:rFonts w:cs="Tahoma"/>
                <w:color w:val="000000"/>
              </w:rPr>
              <w:t xml:space="preserve">d </w:t>
            </w:r>
            <w:r w:rsidRPr="00237997">
              <w:rPr>
                <w:rFonts w:cs="Tahoma"/>
                <w:color w:val="000000"/>
              </w:rPr>
              <w:t>på en klar og præcis måde.</w:t>
            </w:r>
            <w:r>
              <w:rPr>
                <w:rFonts w:cs="Tahoma"/>
                <w:color w:val="000000"/>
              </w:rPr>
              <w:t xml:space="preserve"> Endelig træning i anvendelse af relevant psykologisk viden ud fra konkrete problemstillinger samt arbejde med nogle etiske problemstillinger.</w:t>
            </w:r>
          </w:p>
          <w:p w:rsidR="00DD75F1" w:rsidRDefault="00DD75F1" w:rsidP="00B87D38">
            <w:r>
              <w:rPr>
                <w:rFonts w:cs="Tahoma"/>
                <w:color w:val="000000"/>
              </w:rPr>
              <w:t>Fokus på udvikling i den tidlige barndom, tilknytning og omsorgssvigt.</w:t>
            </w:r>
          </w:p>
          <w:p w:rsidR="00DD75F1" w:rsidRDefault="00DD75F1" w:rsidP="00B87D38"/>
        </w:tc>
      </w:tr>
      <w:tr w:rsidR="00DD75F1" w:rsidTr="00B87D38">
        <w:tc>
          <w:tcPr>
            <w:tcW w:w="0" w:type="auto"/>
            <w:shd w:val="clear" w:color="auto" w:fill="auto"/>
          </w:tcPr>
          <w:p w:rsidR="00DD75F1" w:rsidRPr="00F35252" w:rsidRDefault="00DD75F1" w:rsidP="00B87D38">
            <w:pPr>
              <w:rPr>
                <w:b/>
                <w:bCs/>
              </w:rPr>
            </w:pPr>
            <w:r w:rsidRPr="00F35252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DD75F1" w:rsidRDefault="00DD75F1" w:rsidP="00B87D38"/>
          <w:p w:rsidR="00DD75F1" w:rsidRDefault="00DD75F1" w:rsidP="00B87D38">
            <w:r>
              <w:t>Klasseundervisning, pararbejde, gruppearbejde, CL struktur</w:t>
            </w:r>
          </w:p>
        </w:tc>
      </w:tr>
    </w:tbl>
    <w:p w:rsidR="003D67AF" w:rsidRDefault="003D67AF" w:rsidP="00D0487E"/>
    <w:p w:rsidR="00D0487E" w:rsidRDefault="00D0487E" w:rsidP="00D0487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D0487E" w:rsidRDefault="00D0487E" w:rsidP="00D048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7815"/>
      </w:tblGrid>
      <w:tr w:rsidR="00D0487E" w:rsidTr="00E6087B">
        <w:tc>
          <w:tcPr>
            <w:tcW w:w="1813" w:type="dxa"/>
            <w:shd w:val="clear" w:color="auto" w:fill="auto"/>
          </w:tcPr>
          <w:p w:rsidR="00D0487E" w:rsidRPr="00FF7222" w:rsidRDefault="00E6087B" w:rsidP="00911E1D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D0487E" w:rsidRPr="00FF7222" w:rsidRDefault="00D0487E" w:rsidP="00911E1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0487E" w:rsidRDefault="00D0487E" w:rsidP="00D0487E">
            <w:r>
              <w:rPr>
                <w:b/>
              </w:rPr>
              <w:t xml:space="preserve">Ungdom og voksenliv, herunder samspil med omverdenen og udfordringer i form af stress. </w:t>
            </w:r>
            <w:r>
              <w:t xml:space="preserve">Hvad er betingelserne for at danne sin voksenidentitet i det senmoderne samfund, hvordan er arbejdslivets betingelser og hvordan spiller de indre faktorer ind på, hvordan vi møder dem? </w:t>
            </w:r>
            <w:r w:rsidR="00E6087B">
              <w:br/>
              <w:t>Metode integreres i forløbet.</w:t>
            </w:r>
          </w:p>
        </w:tc>
      </w:tr>
      <w:tr w:rsidR="00D0487E" w:rsidTr="00E6087B">
        <w:tc>
          <w:tcPr>
            <w:tcW w:w="1813" w:type="dxa"/>
            <w:shd w:val="clear" w:color="auto" w:fill="auto"/>
          </w:tcPr>
          <w:p w:rsidR="00D0487E" w:rsidRPr="00FF7222" w:rsidRDefault="00D0487E" w:rsidP="00911E1D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D0487E" w:rsidRDefault="00D0487E" w:rsidP="00911E1D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:rsidR="00D0487E" w:rsidRDefault="00D0487E" w:rsidP="00911E1D">
            <w:r>
              <w:t>O. Schultz Larsen: ”Psykologiens veje” (Systime 3. udg. 2008-18)</w:t>
            </w:r>
          </w:p>
          <w:p w:rsidR="00D0487E" w:rsidRDefault="00D0487E" w:rsidP="00911E1D">
            <w:r>
              <w:t xml:space="preserve">Kap. 19. Ungdom </w:t>
            </w:r>
            <w:r w:rsidR="00F900A6">
              <w:t>og senmodernitet, s. 321-33</w:t>
            </w:r>
            <w:r>
              <w:t>8</w:t>
            </w:r>
          </w:p>
          <w:p w:rsidR="003D67AF" w:rsidRDefault="00D0487E" w:rsidP="00911E1D">
            <w:r>
              <w:t xml:space="preserve">Kap. </w:t>
            </w:r>
            <w:r w:rsidR="00F900A6">
              <w:t>23. Stress og coping. S. 439-457</w:t>
            </w:r>
          </w:p>
          <w:p w:rsidR="003D67AF" w:rsidRDefault="003D67AF" w:rsidP="003D67AF">
            <w:r>
              <w:t>Kap. 3. Videnskabsteori og metode i uddrag (introduktion til psykologiske undersøgelsesmetoder og kritisk vurdering af dem).</w:t>
            </w:r>
          </w:p>
          <w:p w:rsidR="00D0487E" w:rsidRDefault="00D0487E" w:rsidP="00911E1D">
            <w:r>
              <w:br/>
            </w:r>
          </w:p>
          <w:p w:rsidR="00F900A6" w:rsidRDefault="00F900A6" w:rsidP="00911E1D">
            <w:r>
              <w:t>=35s.</w:t>
            </w:r>
          </w:p>
          <w:p w:rsidR="00D0487E" w:rsidRDefault="00D0487E" w:rsidP="00911E1D"/>
          <w:p w:rsidR="00D0487E" w:rsidRPr="00816720" w:rsidRDefault="00D0487E" w:rsidP="00911E1D">
            <w:pPr>
              <w:rPr>
                <w:b/>
              </w:rPr>
            </w:pPr>
            <w:r w:rsidRPr="00816720">
              <w:rPr>
                <w:b/>
              </w:rPr>
              <w:t xml:space="preserve">Supplerende stof: </w:t>
            </w:r>
          </w:p>
          <w:p w:rsidR="00D0487E" w:rsidRDefault="00D0487E" w:rsidP="00911E1D">
            <w:r>
              <w:t>Case: Knud Illeris m.fl: ”Ungdomsliv” (Samfundslitteratur 2009)</w:t>
            </w:r>
          </w:p>
          <w:p w:rsidR="00D0487E" w:rsidRDefault="00D0487E" w:rsidP="00911E1D"/>
          <w:p w:rsidR="00D0487E" w:rsidRPr="00E6087B" w:rsidRDefault="00D0487E" w:rsidP="00911E1D">
            <w:pPr>
              <w:rPr>
                <w:lang w:val="en-US"/>
              </w:rPr>
            </w:pPr>
            <w:r>
              <w:rPr>
                <w:lang w:val="en-US"/>
              </w:rPr>
              <w:t>Case: IT Bjarne</w:t>
            </w:r>
            <w:r w:rsidRPr="00BC7A8C">
              <w:rPr>
                <w:lang w:val="en-US"/>
              </w:rPr>
              <w:t xml:space="preserve"> fra</w:t>
            </w:r>
            <w:r>
              <w:rPr>
                <w:lang w:val="en-US"/>
              </w:rPr>
              <w:t xml:space="preserve"> </w:t>
            </w:r>
            <w:r w:rsidRPr="00BC7A8C">
              <w:rPr>
                <w:lang w:val="en-US"/>
              </w:rPr>
              <w:t xml:space="preserve"> </w:t>
            </w:r>
            <w:hyperlink r:id="rId7" w:history="1">
              <w:r w:rsidRPr="00BC7A8C">
                <w:rPr>
                  <w:rStyle w:val="Hyperlink"/>
                  <w:lang w:val="en-US"/>
                </w:rPr>
                <w:t>www.sundhedsguiden.dk/da/temaer/alle-temaer/stress/stress-(en-case)/</w:t>
              </w:r>
            </w:hyperlink>
          </w:p>
          <w:p w:rsidR="00F900A6" w:rsidRPr="00E6087B" w:rsidRDefault="00F900A6" w:rsidP="00911E1D">
            <w:pPr>
              <w:rPr>
                <w:lang w:val="en-US"/>
              </w:rPr>
            </w:pPr>
          </w:p>
          <w:p w:rsidR="00F900A6" w:rsidRPr="00F900A6" w:rsidRDefault="00F900A6" w:rsidP="00911E1D">
            <w:r>
              <w:t>Youtube klip: Bobby Zachariaes foredrag om stress (21 min)</w:t>
            </w:r>
          </w:p>
          <w:p w:rsidR="00D0487E" w:rsidRPr="00F900A6" w:rsidRDefault="00D0487E" w:rsidP="00911E1D"/>
          <w:p w:rsidR="00D0487E" w:rsidRDefault="00D0487E" w:rsidP="00911E1D">
            <w:r>
              <w:t>Filmklip: Chaplin: ”Moderne tider”</w:t>
            </w:r>
          </w:p>
          <w:p w:rsidR="00D0487E" w:rsidRDefault="00D0487E" w:rsidP="00911E1D"/>
          <w:p w:rsidR="00D0487E" w:rsidRDefault="00D0487E" w:rsidP="00911E1D">
            <w:r>
              <w:t>I alt svarende til 10 s.</w:t>
            </w:r>
          </w:p>
          <w:p w:rsidR="00D0487E" w:rsidRDefault="00D0487E" w:rsidP="00911E1D"/>
          <w:p w:rsidR="00D0487E" w:rsidRDefault="00D0487E" w:rsidP="00911E1D"/>
        </w:tc>
      </w:tr>
      <w:tr w:rsidR="00D0487E" w:rsidTr="00E6087B">
        <w:tc>
          <w:tcPr>
            <w:tcW w:w="1813" w:type="dxa"/>
            <w:shd w:val="clear" w:color="auto" w:fill="auto"/>
          </w:tcPr>
          <w:p w:rsidR="00D0487E" w:rsidRPr="00FF7222" w:rsidRDefault="00D0487E" w:rsidP="00911E1D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D0487E" w:rsidRPr="00FF7222" w:rsidRDefault="00D0487E" w:rsidP="00911E1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0487E" w:rsidRDefault="00E767F2" w:rsidP="00911E1D">
            <w:r>
              <w:t>18</w:t>
            </w:r>
            <w:r w:rsidR="00D0487E">
              <w:t xml:space="preserve"> lektioner </w:t>
            </w:r>
          </w:p>
        </w:tc>
      </w:tr>
      <w:tr w:rsidR="00D0487E" w:rsidTr="00E6087B">
        <w:tc>
          <w:tcPr>
            <w:tcW w:w="1813" w:type="dxa"/>
            <w:shd w:val="clear" w:color="auto" w:fill="auto"/>
          </w:tcPr>
          <w:p w:rsidR="00D0487E" w:rsidRPr="00FF7222" w:rsidRDefault="00D0487E" w:rsidP="00911E1D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D0487E" w:rsidRDefault="00D0487E" w:rsidP="00911E1D">
            <w:pPr>
              <w:rPr>
                <w:rFonts w:cs="Tahoma"/>
                <w:color w:val="000000"/>
              </w:rPr>
            </w:pPr>
            <w:r>
              <w:t xml:space="preserve">Mål: Kendskab til et af fagets centrale stofområder og træning i at formidle viden om teorier og undersøgelser med et fagligt begrebsapparat. Desuden inddragelse af </w:t>
            </w:r>
            <w:r w:rsidRPr="00237997">
              <w:rPr>
                <w:rFonts w:cs="Tahoma"/>
                <w:color w:val="000000"/>
              </w:rPr>
              <w:t>forskellige perspektiver til forklaring af psykologiske problemstillinger</w:t>
            </w:r>
            <w:r>
              <w:rPr>
                <w:rFonts w:cs="Tahoma"/>
                <w:color w:val="000000"/>
              </w:rPr>
              <w:t>. Arbejde med elementært kendskab til fagets forskningsmetoder for derved lettere at kunne skelne mellem hverdagens psykologi og videnskabelig baseret viden.</w:t>
            </w:r>
          </w:p>
          <w:p w:rsidR="00D0487E" w:rsidRDefault="00D0487E" w:rsidP="00911E1D"/>
          <w:p w:rsidR="00D0487E" w:rsidRDefault="00D0487E" w:rsidP="00911E1D"/>
        </w:tc>
      </w:tr>
      <w:tr w:rsidR="00D0487E" w:rsidTr="00E6087B">
        <w:tc>
          <w:tcPr>
            <w:tcW w:w="1813" w:type="dxa"/>
            <w:shd w:val="clear" w:color="auto" w:fill="auto"/>
          </w:tcPr>
          <w:p w:rsidR="00D0487E" w:rsidRPr="00FF7222" w:rsidRDefault="00D0487E" w:rsidP="00911E1D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D0487E" w:rsidRDefault="00F900A6" w:rsidP="00911E1D">
            <w:r>
              <w:t>Hjemmeundervisning med skriftlige øvelser individuelt og i par</w:t>
            </w:r>
          </w:p>
          <w:p w:rsidR="00D0487E" w:rsidRDefault="00D0487E" w:rsidP="00911E1D"/>
        </w:tc>
      </w:tr>
    </w:tbl>
    <w:p w:rsidR="00D0487E" w:rsidRDefault="00D0487E"/>
    <w:p w:rsidR="00E767F2" w:rsidRDefault="00E767F2"/>
    <w:p w:rsidR="00E767F2" w:rsidRDefault="00E767F2"/>
    <w:p w:rsidR="00E767F2" w:rsidRDefault="00E767F2"/>
    <w:p w:rsidR="00AB2BC7" w:rsidRDefault="00AB2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AB2BC7" w:rsidTr="000D3F2D">
        <w:tc>
          <w:tcPr>
            <w:tcW w:w="0" w:type="auto"/>
            <w:shd w:val="clear" w:color="auto" w:fill="auto"/>
          </w:tcPr>
          <w:p w:rsidR="00AB2BC7" w:rsidRPr="00F35252" w:rsidRDefault="00AB2BC7" w:rsidP="000D3F2D">
            <w:pPr>
              <w:rPr>
                <w:b/>
                <w:bCs/>
              </w:rPr>
            </w:pPr>
            <w:r w:rsidRPr="00F35252">
              <w:rPr>
                <w:b/>
                <w:bCs/>
              </w:rPr>
              <w:t>Titel</w:t>
            </w:r>
            <w:r>
              <w:rPr>
                <w:b/>
                <w:bCs/>
              </w:rPr>
              <w:t xml:space="preserve"> 4</w:t>
            </w:r>
          </w:p>
          <w:p w:rsidR="00AB2BC7" w:rsidRPr="00F35252" w:rsidRDefault="00AB2BC7" w:rsidP="000D3F2D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B2BC7" w:rsidRDefault="00AB2BC7" w:rsidP="000D3F2D">
            <w:r w:rsidRPr="0051779D">
              <w:rPr>
                <w:b/>
              </w:rPr>
              <w:t>Kognition og læring</w:t>
            </w:r>
            <w:r>
              <w:t>. Hvordan opfatter vi ting i vores omverden, hvordan lærer vi nyt, hvordan arbejder hukommelsen - og ikke mindst: hvordan er sammenhængen mellem disse ting?</w:t>
            </w:r>
          </w:p>
          <w:p w:rsidR="00AB2BC7" w:rsidRDefault="00AB2BC7" w:rsidP="000D3F2D">
            <w:r>
              <w:t>Metode integreres i forløbet.</w:t>
            </w:r>
          </w:p>
        </w:tc>
      </w:tr>
      <w:tr w:rsidR="00AB2BC7" w:rsidTr="000D3F2D">
        <w:tc>
          <w:tcPr>
            <w:tcW w:w="0" w:type="auto"/>
            <w:shd w:val="clear" w:color="auto" w:fill="auto"/>
          </w:tcPr>
          <w:p w:rsidR="00AB2BC7" w:rsidRPr="00F35252" w:rsidRDefault="00AB2BC7" w:rsidP="000D3F2D">
            <w:pPr>
              <w:rPr>
                <w:b/>
                <w:bCs/>
              </w:rPr>
            </w:pPr>
            <w:r w:rsidRPr="00F35252">
              <w:rPr>
                <w:b/>
                <w:bCs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2BC7" w:rsidRDefault="00AB2BC7" w:rsidP="00AB2BC7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:rsidR="00AB2BC7" w:rsidRDefault="00AB2BC7" w:rsidP="00AB2BC7">
            <w:r>
              <w:t>O. Schultz Larsen: ”Psykologiens veje” (Systime 3. udg. 2008-18)</w:t>
            </w:r>
            <w:r>
              <w:br/>
              <w:t>Kap. 11. Kognitiv psykologi, s. 180-188 om perception og 189-192n + 195-199ø om hukommelse.</w:t>
            </w:r>
          </w:p>
          <w:p w:rsidR="00AB2BC7" w:rsidRDefault="00AB2BC7" w:rsidP="00AB2BC7">
            <w:r>
              <w:t>Kap. 13. Viden, læring og undervisning, s. 221-227n om forskellige vidensformer og læringsformer. 232-234 om samspilsprocesser, 236-238 om motivation.</w:t>
            </w:r>
          </w:p>
          <w:p w:rsidR="003D67AF" w:rsidRDefault="003D67AF" w:rsidP="003D67AF">
            <w:r>
              <w:t>Kap. 3. Videnskabsteori og metode i uddrag (introduktion til psykologiske undersøgelsesmetoder og kritisk vurdering af dem).</w:t>
            </w:r>
          </w:p>
          <w:p w:rsidR="003D67AF" w:rsidRDefault="003D67AF" w:rsidP="00AB2BC7"/>
          <w:p w:rsidR="00AB2BC7" w:rsidRDefault="00AB2BC7" w:rsidP="00AB2BC7"/>
          <w:p w:rsidR="00AB2BC7" w:rsidRDefault="00AB2BC7" w:rsidP="00AB2BC7">
            <w:r>
              <w:t>27 s.</w:t>
            </w:r>
          </w:p>
          <w:p w:rsidR="00AB2BC7" w:rsidRDefault="00AB2BC7" w:rsidP="000D3F2D">
            <w:pPr>
              <w:rPr>
                <w:i/>
              </w:rPr>
            </w:pPr>
          </w:p>
          <w:p w:rsidR="00AB2BC7" w:rsidRDefault="00AB2BC7" w:rsidP="00AB2BC7">
            <w:pPr>
              <w:rPr>
                <w:b/>
              </w:rPr>
            </w:pPr>
            <w:r>
              <w:rPr>
                <w:b/>
              </w:rPr>
              <w:t>Supplerende stof:</w:t>
            </w:r>
          </w:p>
          <w:p w:rsidR="00AB2BC7" w:rsidRPr="00AB2BC7" w:rsidRDefault="00AB2BC7" w:rsidP="00AB2BC7">
            <w:r w:rsidRPr="00AB2BC7">
              <w:t xml:space="preserve">Case: </w:t>
            </w:r>
            <w:r w:rsidR="00382E1F">
              <w:t>Steen, fra N. Raasthøj Rasmussen: ”Hjerneprocesser og læring” (Frydenlund 2001)</w:t>
            </w:r>
            <w:r w:rsidRPr="00AB2BC7">
              <w:br/>
            </w:r>
          </w:p>
          <w:p w:rsidR="00AB2BC7" w:rsidRPr="00CB2E24" w:rsidRDefault="00AB2BC7" w:rsidP="00AB2BC7">
            <w:r>
              <w:t xml:space="preserve">Jensen og Quorning:  </w:t>
            </w:r>
            <w:r>
              <w:rPr>
                <w:i/>
              </w:rPr>
              <w:t xml:space="preserve">Vil du have 100 kr. for at spille fodbold? </w:t>
            </w:r>
            <w:r>
              <w:t xml:space="preserve">S. 81-85 i ”Undersøgelser i psykologi” (Systime 2018) </w:t>
            </w:r>
          </w:p>
          <w:p w:rsidR="00AB2BC7" w:rsidRPr="0099769A" w:rsidRDefault="00AB2BC7" w:rsidP="00AB2BC7"/>
          <w:p w:rsidR="00AB2BC7" w:rsidRPr="006B5E5A" w:rsidRDefault="00AB2BC7" w:rsidP="00AB2BC7">
            <w:r>
              <w:t>= 5 s.</w:t>
            </w:r>
          </w:p>
          <w:p w:rsidR="00AB2BC7" w:rsidRPr="0030249D" w:rsidRDefault="00AB2BC7" w:rsidP="000D3F2D">
            <w:pPr>
              <w:rPr>
                <w:i/>
              </w:rPr>
            </w:pPr>
          </w:p>
        </w:tc>
      </w:tr>
      <w:tr w:rsidR="00AB2BC7" w:rsidTr="000D3F2D">
        <w:tc>
          <w:tcPr>
            <w:tcW w:w="0" w:type="auto"/>
            <w:shd w:val="clear" w:color="auto" w:fill="auto"/>
          </w:tcPr>
          <w:p w:rsidR="00AB2BC7" w:rsidRPr="00F35252" w:rsidRDefault="00AB2BC7" w:rsidP="000D3F2D">
            <w:pPr>
              <w:rPr>
                <w:b/>
                <w:bCs/>
              </w:rPr>
            </w:pPr>
            <w:r w:rsidRPr="00F35252">
              <w:rPr>
                <w:b/>
                <w:bCs/>
              </w:rPr>
              <w:t>Omfang</w:t>
            </w:r>
          </w:p>
          <w:p w:rsidR="00AB2BC7" w:rsidRPr="00F35252" w:rsidRDefault="00AB2BC7" w:rsidP="000D3F2D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AB2BC7" w:rsidRDefault="00AB2BC7" w:rsidP="000D3F2D">
            <w:r>
              <w:t>12 lektioner</w:t>
            </w:r>
          </w:p>
        </w:tc>
      </w:tr>
      <w:tr w:rsidR="00AB2BC7" w:rsidTr="000D3F2D">
        <w:tc>
          <w:tcPr>
            <w:tcW w:w="0" w:type="auto"/>
            <w:shd w:val="clear" w:color="auto" w:fill="auto"/>
          </w:tcPr>
          <w:p w:rsidR="00AB2BC7" w:rsidRPr="00F35252" w:rsidRDefault="00AB2BC7" w:rsidP="000D3F2D">
            <w:pPr>
              <w:rPr>
                <w:b/>
                <w:bCs/>
              </w:rPr>
            </w:pPr>
            <w:r w:rsidRPr="00F35252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2BC7" w:rsidRDefault="00AB2BC7" w:rsidP="000D3F2D"/>
          <w:p w:rsidR="00AB2BC7" w:rsidRDefault="00AB2BC7" w:rsidP="000D3F2D">
            <w:pPr>
              <w:rPr>
                <w:rFonts w:cs="Tahoma"/>
                <w:color w:val="000000"/>
              </w:rPr>
            </w:pPr>
            <w:r>
              <w:t xml:space="preserve">Mål: Kendskab til et af fagets centrale stofområder og træning i at formidle viden om teorier og undersøgelser med et fagligt begrebsapparat. Desuden inddragelse af </w:t>
            </w:r>
            <w:r w:rsidRPr="00237997">
              <w:rPr>
                <w:rFonts w:cs="Tahoma"/>
                <w:color w:val="000000"/>
              </w:rPr>
              <w:t>forskellige perspektiver til forklaring af psykologiske problemstillinger</w:t>
            </w:r>
            <w:r>
              <w:rPr>
                <w:rFonts w:cs="Tahoma"/>
                <w:color w:val="000000"/>
              </w:rPr>
              <w:t>. Arbejde med elementært kendskab til fagets forskningsmetoder for derved lettere at kunne skelne mellem hverdagens psykologi og og videnskabelig baseret viden.</w:t>
            </w:r>
          </w:p>
          <w:p w:rsidR="00AB2BC7" w:rsidRDefault="00AB2BC7" w:rsidP="000D3F2D">
            <w:r>
              <w:rPr>
                <w:rFonts w:cs="Tahoma"/>
                <w:color w:val="000000"/>
              </w:rPr>
              <w:t>Fokus på kognition og læring</w:t>
            </w:r>
          </w:p>
          <w:p w:rsidR="00AB2BC7" w:rsidRDefault="00AB2BC7" w:rsidP="000D3F2D"/>
        </w:tc>
      </w:tr>
      <w:tr w:rsidR="00AB2BC7" w:rsidTr="000D3F2D">
        <w:tc>
          <w:tcPr>
            <w:tcW w:w="0" w:type="auto"/>
            <w:shd w:val="clear" w:color="auto" w:fill="auto"/>
          </w:tcPr>
          <w:p w:rsidR="00AB2BC7" w:rsidRPr="00F35252" w:rsidRDefault="00AB2BC7" w:rsidP="000D3F2D">
            <w:pPr>
              <w:rPr>
                <w:b/>
                <w:bCs/>
              </w:rPr>
            </w:pPr>
            <w:r w:rsidRPr="00F35252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AB2BC7" w:rsidRDefault="00AB2BC7" w:rsidP="000D3F2D"/>
          <w:p w:rsidR="00AB2BC7" w:rsidRDefault="00AB2BC7" w:rsidP="000D3F2D">
            <w:r>
              <w:t>Klasseundervisning, pararbejde, gruppearbejde.</w:t>
            </w:r>
          </w:p>
          <w:p w:rsidR="00AB2BC7" w:rsidRDefault="00AB2BC7" w:rsidP="000D3F2D"/>
        </w:tc>
      </w:tr>
    </w:tbl>
    <w:p w:rsidR="00AB2BC7" w:rsidRDefault="00AB2BC7" w:rsidP="00AB2BC7"/>
    <w:p w:rsidR="00AB2BC7" w:rsidRDefault="00AB2BC7" w:rsidP="00AB2BC7"/>
    <w:p w:rsidR="00AB2BC7" w:rsidRDefault="00AB2BC7" w:rsidP="00AB2BC7"/>
    <w:p w:rsidR="00AB2BC7" w:rsidRDefault="00AB2BC7" w:rsidP="00AB2BC7"/>
    <w:p w:rsidR="00AB2BC7" w:rsidRDefault="00AB2BC7" w:rsidP="00AB2BC7"/>
    <w:p w:rsidR="00AB2BC7" w:rsidRDefault="00AB2BC7"/>
    <w:sectPr w:rsidR="00AB2BC7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CB" w:rsidRDefault="00F152CB" w:rsidP="00DD75F1">
      <w:pPr>
        <w:spacing w:line="240" w:lineRule="auto"/>
      </w:pPr>
      <w:r>
        <w:separator/>
      </w:r>
    </w:p>
  </w:endnote>
  <w:endnote w:type="continuationSeparator" w:id="0">
    <w:p w:rsidR="00F152CB" w:rsidRDefault="00F152CB" w:rsidP="00DD7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867708"/>
      <w:docPartObj>
        <w:docPartGallery w:val="Page Numbers (Bottom of Page)"/>
        <w:docPartUnique/>
      </w:docPartObj>
    </w:sdtPr>
    <w:sdtEndPr/>
    <w:sdtContent>
      <w:p w:rsidR="00DD75F1" w:rsidRDefault="00DD75F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235">
          <w:rPr>
            <w:noProof/>
          </w:rPr>
          <w:t>1</w:t>
        </w:r>
        <w:r>
          <w:fldChar w:fldCharType="end"/>
        </w:r>
      </w:p>
    </w:sdtContent>
  </w:sdt>
  <w:p w:rsidR="00DD75F1" w:rsidRDefault="00DD75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CB" w:rsidRDefault="00F152CB" w:rsidP="00DD75F1">
      <w:pPr>
        <w:spacing w:line="240" w:lineRule="auto"/>
      </w:pPr>
      <w:r>
        <w:separator/>
      </w:r>
    </w:p>
  </w:footnote>
  <w:footnote w:type="continuationSeparator" w:id="0">
    <w:p w:rsidR="00F152CB" w:rsidRDefault="00F152CB" w:rsidP="00DD75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5EC"/>
    <w:multiLevelType w:val="hybridMultilevel"/>
    <w:tmpl w:val="9E546470"/>
    <w:lvl w:ilvl="0" w:tplc="94146636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39"/>
    <w:rsid w:val="00382E1F"/>
    <w:rsid w:val="003910F2"/>
    <w:rsid w:val="003D67AF"/>
    <w:rsid w:val="004C3235"/>
    <w:rsid w:val="00532193"/>
    <w:rsid w:val="00565BDC"/>
    <w:rsid w:val="006B5BFC"/>
    <w:rsid w:val="009D2F39"/>
    <w:rsid w:val="00AB2BC7"/>
    <w:rsid w:val="00AB4BF1"/>
    <w:rsid w:val="00B0292F"/>
    <w:rsid w:val="00B86148"/>
    <w:rsid w:val="00BB56AF"/>
    <w:rsid w:val="00D004DE"/>
    <w:rsid w:val="00D0487E"/>
    <w:rsid w:val="00DD75F1"/>
    <w:rsid w:val="00DF311E"/>
    <w:rsid w:val="00E34833"/>
    <w:rsid w:val="00E6087B"/>
    <w:rsid w:val="00E767F2"/>
    <w:rsid w:val="00F152CB"/>
    <w:rsid w:val="00F206E7"/>
    <w:rsid w:val="00F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6C8B7-95FD-457F-B12C-9298E09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39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D75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75F1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D75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75F1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D04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ndhedsguiden.dk/da/temaer/alle-temaer/stress/stress-(en-case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Brun Pedersen</dc:creator>
  <cp:keywords/>
  <dc:description/>
  <cp:lastModifiedBy>Annemarie Brun Pedersen</cp:lastModifiedBy>
  <cp:revision>2</cp:revision>
  <dcterms:created xsi:type="dcterms:W3CDTF">2020-05-07T07:16:00Z</dcterms:created>
  <dcterms:modified xsi:type="dcterms:W3CDTF">2020-05-07T07:16:00Z</dcterms:modified>
</cp:coreProperties>
</file>